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A9" w:rsidRDefault="000860A9" w:rsidP="000860A9">
      <w:pPr>
        <w:jc w:val="both"/>
        <w:rPr>
          <w:rFonts w:ascii="Arial Narrow" w:hAnsi="Arial Narrow"/>
        </w:rPr>
      </w:pPr>
    </w:p>
    <w:p w:rsidR="000860A9" w:rsidRDefault="000860A9" w:rsidP="000860A9">
      <w:r>
        <w:rPr>
          <w:noProof/>
          <w:lang w:val="en-IN" w:eastAsia="en-IN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57150</wp:posOffset>
            </wp:positionV>
            <wp:extent cx="800100" cy="771525"/>
            <wp:effectExtent l="19050" t="0" r="0" b="0"/>
            <wp:wrapThrough wrapText="bothSides">
              <wp:wrapPolygon edited="0">
                <wp:start x="-514" y="0"/>
                <wp:lineTo x="-514" y="21333"/>
                <wp:lineTo x="21600" y="21333"/>
                <wp:lineTo x="21600" y="0"/>
                <wp:lineTo x="-514" y="0"/>
              </wp:wrapPolygon>
            </wp:wrapThrough>
            <wp:docPr id="5" name="Picture 105" descr="ne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neh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"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5E0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-142875</wp:posOffset>
                </wp:positionV>
                <wp:extent cx="3619500" cy="86995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A9" w:rsidRDefault="000860A9" w:rsidP="000860A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8.75pt;margin-top:-11.25pt;width:285pt;height:6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efgQIAAA8FAAAOAAAAZHJzL2Uyb0RvYy54bWysVNuO2yAQfa/Uf0C8Z22nTja21lntpakq&#10;bS/Sbj+AGByjYoYCib2t+u8dcJLN9iJVVf2AGWY4czvDxeXQKbIT1knQFc3OUkqEroFLvanop4fV&#10;ZEGJ80xzpkCLij4KRy+XL19c9KYUU2hBcWEJgmhX9qairfemTBJXt6Jj7gyM0KhswHbMo2g3Cbes&#10;R/ROJdM0nSc9WG4s1MI5PL0dlXQZ8ZtG1P5D0zjhiaooxubjauO6DmuyvGDlxjLTynofBvuHKDom&#10;NTo9Qt0yz8jWyl+gOllbcND4sxq6BJpG1iLmgNlk6U/Z3LfMiJgLFseZY5nc/4Ot3+8+WiJ5ReeU&#10;aNZhix7E4Mk1DORVqE5vXIlG9wbN/IDH2OWYqTN3UH92RMNNy/RGXFkLfSsYx+iycDM5uTriuACy&#10;7t8BRzds6yECDY3tQumwGATRsUuPx86EUGo8fDXPilmKqhp1i3mBQnTBysNtY51/I6AjYVNRi52P&#10;6Gx353yIhpUHk+DMgZJ8JZWKgt2sb5QlO4YsWcVvj/7MTOlgrCFcGxHHEwwSfQRdCDd2/VuRTfP0&#10;elpMVvPF+SRf5bNJcZ4uJmlWXBfzNC/y29X3EGCWl63kXOg7qcWBgVn+dx3ez8LInchB0le0mE1n&#10;Y4v+mGQav98l2UmPA6lkh3U+GrEyNPa15pg2Kz2Tatwnz8OPVcYaHP6xKpEGofMjB/ywHhAlcGMN&#10;/BEJYQH7ha3FVwQ3LdivlPQ4kRV1X7bMCkrUW42kKrI8DyMchXx2PkXBnmrWpxqma4SqqKdk3N74&#10;cey3xspNi55GGmu4QiI2MnLkKao9fXHqYjL7FyKM9akcrZ7eseUPAAAA//8DAFBLAwQUAAYACAAA&#10;ACEABaofXd4AAAALAQAADwAAAGRycy9kb3ducmV2LnhtbEyPz26CQBCH7036Dptp0kujiyhSkcW0&#10;Tdr0qvUBBnYFIjtL2FXw7Tue2tv8+fKbb/LdZDtxNYNvHSlYzCMQhiqnW6oVHH8+Z68gfEDS2Dky&#10;Cm7Gw654fMgx026kvbkeQi04hHyGCpoQ+kxKXzXGop+73hDvTm6wGLgdaqkHHDncdjKOorW02BJf&#10;aLA3H42pzoeLVXD6Hl+SzVh+hWO6X63fsU1Ld1Pq+Wl624IIZgp/MNz1WR0KdirdhbQXnYLlMk0Y&#10;VTCLYy6Y2ET3ScnoYpWALHL5/4fiFwAA//8DAFBLAQItABQABgAIAAAAIQC2gziS/gAAAOEBAAAT&#10;AAAAAAAAAAAAAAAAAAAAAABbQ29udGVudF9UeXBlc10ueG1sUEsBAi0AFAAGAAgAAAAhADj9If/W&#10;AAAAlAEAAAsAAAAAAAAAAAAAAAAALwEAAF9yZWxzLy5yZWxzUEsBAi0AFAAGAAgAAAAhAMUcZ5+B&#10;AgAADwUAAA4AAAAAAAAAAAAAAAAALgIAAGRycy9lMm9Eb2MueG1sUEsBAi0AFAAGAAgAAAAhAAWq&#10;H13eAAAACwEAAA8AAAAAAAAAAAAAAAAA2wQAAGRycy9kb3ducmV2LnhtbFBLBQYAAAAABAAEAPMA&#10;AADmBQAAAAA=&#10;" stroked="f">
                <v:textbox>
                  <w:txbxContent>
                    <w:p w:rsidR="000860A9" w:rsidRDefault="000860A9" w:rsidP="000860A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DE5E0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0</wp:posOffset>
                </wp:positionV>
                <wp:extent cx="3771900" cy="914400"/>
                <wp:effectExtent l="254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A9" w:rsidRDefault="000860A9" w:rsidP="000860A9">
                            <w:pPr>
                              <w:jc w:val="right"/>
                              <w:rPr>
                                <w:b/>
                                <w:smallCaps/>
                                <w:w w:val="1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w w:val="150"/>
                                <w:sz w:val="20"/>
                                <w:szCs w:val="20"/>
                              </w:rPr>
                              <w:t>Department of Commerce</w:t>
                            </w:r>
                          </w:p>
                          <w:p w:rsidR="000860A9" w:rsidRDefault="000860A9" w:rsidP="000860A9">
                            <w:pPr>
                              <w:jc w:val="right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smallCaps/>
                                    <w:sz w:val="16"/>
                                    <w:szCs w:val="16"/>
                                  </w:rPr>
                                  <w:t>School</w:t>
                                </w:r>
                              </w:smartTag>
                              <w:r>
                                <w:rPr>
                                  <w:b/>
                                  <w:smallCaps/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smallCaps/>
                                    <w:sz w:val="16"/>
                                    <w:szCs w:val="16"/>
                                  </w:rPr>
                                  <w:t>Economics</w:t>
                                </w:r>
                              </w:smartTag>
                            </w:smartTag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, Management and Information Sciences</w:t>
                            </w:r>
                          </w:p>
                          <w:p w:rsidR="000860A9" w:rsidRDefault="000860A9" w:rsidP="000860A9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 xml:space="preserve">North Eastern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smallCaps/>
                                  </w:rPr>
                                  <w:t>Hill</w:t>
                                </w:r>
                              </w:smartTag>
                              <w:r>
                                <w:rPr>
                                  <w:b/>
                                  <w:smallCaps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smallCaps/>
                                  </w:rPr>
                                  <w:t>University</w:t>
                                </w:r>
                              </w:smartTag>
                            </w:smartTag>
                            <w:r>
                              <w:rPr>
                                <w:b/>
                                <w:smallCaps/>
                              </w:rPr>
                              <w:t xml:space="preserve"> (NEHU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0860A9" w:rsidRDefault="000860A9" w:rsidP="000860A9">
                            <w:pPr>
                              <w:jc w:val="right"/>
                              <w:rPr>
                                <w:b/>
                                <w:smallCaps/>
                                <w:w w:val="1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w w:val="150"/>
                                <w:sz w:val="20"/>
                                <w:szCs w:val="20"/>
                              </w:rPr>
                              <w:t>Umshing – 793022  Shillong</w:t>
                            </w:r>
                          </w:p>
                          <w:p w:rsidR="000860A9" w:rsidRDefault="000860A9" w:rsidP="000860A9">
                            <w:pPr>
                              <w:jc w:val="right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 xml:space="preserve">Meghalaya :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  <w:smallCaps/>
                                  </w:rPr>
                                  <w:t>INDIA</w:t>
                                </w:r>
                              </w:smartTag>
                            </w:smartTag>
                          </w:p>
                          <w:p w:rsidR="000860A9" w:rsidRDefault="000860A9" w:rsidP="000860A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21.7pt;margin-top:0;width:297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9MgQIAABY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3CO&#10;kSItUPTAe49WukfTUJ3OuBKc7g24+R62geWYqTN3mn52SOl1Q9SO31iru4YTBtFl4WRycXTAcQFk&#10;273TDK4he68jUF/bNpQOioEAHVh6PDMTQqGw+Wo2y4oUTBRsRZbnMA9XkPJ02ljn33DdojCpsAXm&#10;Izo53Dk/uJ5cwmVOS8E2Qsq4sLvtWlp0IKCSTfyO6M/cpArOSodjA+KwA0HCHcEWwo2sfyuycZ6u&#10;xsVoM53PRvkmn4yKWTofpVmxKqZpXuS3m+8hwCwvG8EYV3dC8ZMCs/zvGD72wqCdqEHUQX0m48lA&#10;0R+TTOP3uyRb4aEhpWgrPD87kTIQ+1oxSJuUngg5zJPn4UdCoAanf6xKlEFgftCA77d91FvUSJDI&#10;VrNH0IXVQBswDI8JTBptv2LUQWNW2H3ZE8sxkm8VaCuyD50cF/lkNoYz9tKyvbQQRQGqwh6jYbr2&#10;Q/fvjRW7Bm4a1Kz0DeixFlEqT1EdVQzNF3M6PhShuy/X0evpOVv+AAAA//8DAFBLAwQUAAYACAAA&#10;ACEAEtytHtwAAAAIAQAADwAAAGRycy9kb3ducmV2LnhtbEyPwU7DMBBE70j8g7VIXBB1aENTQpwK&#10;kEBcW/oBm3ibRMTrKHab9O9ZTnAczWjmTbGdXa/ONIbOs4GHRQKKuPa248bA4ev9fgMqRGSLvWcy&#10;cKEA2/L6qsDc+ol3dN7HRkkJhxwNtDEOudahbslhWPiBWLyjHx1GkWOj7YiTlLteL5NkrR12LAst&#10;DvTWUv29PzkDx8/p7vFpqj7iIdul61fssspfjLm9mV+eQUWa418YfvEFHUphqvyJbVC9gWW6SiVq&#10;QB6JvVllIivJpWkCuiz0/wPlDwAAAP//AwBQSwECLQAUAAYACAAAACEAtoM4kv4AAADhAQAAEwAA&#10;AAAAAAAAAAAAAAAAAAAAW0NvbnRlbnRfVHlwZXNdLnhtbFBLAQItABQABgAIAAAAIQA4/SH/1gAA&#10;AJQBAAALAAAAAAAAAAAAAAAAAC8BAABfcmVscy8ucmVsc1BLAQItABQABgAIAAAAIQAgne9MgQIA&#10;ABYFAAAOAAAAAAAAAAAAAAAAAC4CAABkcnMvZTJvRG9jLnhtbFBLAQItABQABgAIAAAAIQAS3K0e&#10;3AAAAAgBAAAPAAAAAAAAAAAAAAAAANsEAABkcnMvZG93bnJldi54bWxQSwUGAAAAAAQABADzAAAA&#10;5AUAAAAA&#10;" stroked="f">
                <v:textbox>
                  <w:txbxContent>
                    <w:p w:rsidR="000860A9" w:rsidRDefault="000860A9" w:rsidP="000860A9">
                      <w:pPr>
                        <w:jc w:val="right"/>
                        <w:rPr>
                          <w:b/>
                          <w:smallCaps/>
                          <w:w w:val="15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mallCaps/>
                          <w:w w:val="150"/>
                          <w:sz w:val="20"/>
                          <w:szCs w:val="20"/>
                        </w:rPr>
                        <w:t>Department of Commerce</w:t>
                      </w:r>
                    </w:p>
                    <w:p w:rsidR="000860A9" w:rsidRDefault="000860A9" w:rsidP="000860A9">
                      <w:pPr>
                        <w:jc w:val="right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School</w:t>
                          </w:r>
                        </w:smartTag>
                        <w:r>
                          <w:rPr>
                            <w:b/>
                            <w:smallCaps/>
                            <w:sz w:val="16"/>
                            <w:szCs w:val="16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Economics</w:t>
                          </w:r>
                        </w:smartTag>
                      </w:smartTag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, Management and Information Sciences</w:t>
                      </w:r>
                    </w:p>
                    <w:p w:rsidR="000860A9" w:rsidRDefault="000860A9" w:rsidP="000860A9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  <w:smallCaps/>
                        </w:rPr>
                        <w:t xml:space="preserve">North Eastern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b/>
                              <w:smallCaps/>
                            </w:rPr>
                            <w:t>Hill</w:t>
                          </w:r>
                        </w:smartTag>
                        <w:r>
                          <w:rPr>
                            <w:b/>
                            <w:smallCaps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smallCaps/>
                            </w:rPr>
                            <w:t>University</w:t>
                          </w:r>
                        </w:smartTag>
                      </w:smartTag>
                      <w:r>
                        <w:rPr>
                          <w:b/>
                          <w:smallCaps/>
                        </w:rPr>
                        <w:t xml:space="preserve"> (NEHU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0860A9" w:rsidRDefault="000860A9" w:rsidP="000860A9">
                      <w:pPr>
                        <w:jc w:val="right"/>
                        <w:rPr>
                          <w:b/>
                          <w:smallCaps/>
                          <w:w w:val="15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mallCaps/>
                          <w:w w:val="150"/>
                          <w:sz w:val="20"/>
                          <w:szCs w:val="20"/>
                        </w:rPr>
                        <w:t>Umshing – 793022  Shillong</w:t>
                      </w:r>
                    </w:p>
                    <w:p w:rsidR="000860A9" w:rsidRDefault="000860A9" w:rsidP="000860A9">
                      <w:pPr>
                        <w:jc w:val="right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 xml:space="preserve">Meghalaya :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  <w:smallCaps/>
                            </w:rPr>
                            <w:t>INDIA</w:t>
                          </w:r>
                        </w:smartTag>
                      </w:smartTag>
                    </w:p>
                    <w:p w:rsidR="000860A9" w:rsidRDefault="000860A9" w:rsidP="000860A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0860A9" w:rsidRDefault="000860A9" w:rsidP="000860A9">
      <w:pPr>
        <w:ind w:firstLine="720"/>
      </w:pPr>
    </w:p>
    <w:p w:rsidR="000860A9" w:rsidRDefault="000860A9" w:rsidP="000860A9"/>
    <w:p w:rsidR="000860A9" w:rsidRDefault="000860A9" w:rsidP="000860A9"/>
    <w:p w:rsidR="000860A9" w:rsidRDefault="000860A9" w:rsidP="000860A9">
      <w:r>
        <w:t xml:space="preserve"> </w:t>
      </w:r>
    </w:p>
    <w:p w:rsidR="000860A9" w:rsidRDefault="00DE5E03" w:rsidP="000860A9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38100</wp:posOffset>
                </wp:positionV>
                <wp:extent cx="2752725" cy="577850"/>
                <wp:effectExtent l="0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A9" w:rsidRDefault="000860A9" w:rsidP="000860A9">
                            <w:pPr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DR.  K.C.KABRA</w:t>
                            </w:r>
                          </w:p>
                          <w:p w:rsidR="000860A9" w:rsidRDefault="000860A9" w:rsidP="000860A9">
                            <w:pPr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 xml:space="preserve">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75pt;margin-top:3pt;width:216.75pt;height: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YHghwIAABYFAAAOAAAAZHJzL2Uyb0RvYy54bWysVG1v2yAQ/j5p/wHxPfXL7Dq24lRNu0yT&#10;uhep3Q8ggGM0GxiQ2F21/74DJ1nWbdI0zR8wcMfD3T3Psbga+w7tubFCyRonFzFGXFLFhNzW+NPD&#10;ejbHyDoiGemU5DV+5BZfLV++WAy64qlqVce4QQAibTXoGrfO6SqKLG15T+yF0lyCsVGmJw6WZhsx&#10;QwZA77sojePLaFCGaaMotxZ2bycjXgb8puHUfWgayx3qagyxuTCaMG78GC0XpNoaoltBD2GQf4ii&#10;J0LCpSeoW+II2hnxC1QvqFFWNe6Cqj5STSMoDzlANkn8LJv7lmgecoHiWH0qk/1/sPT9/qNBgtX4&#10;FUaS9EDRAx8dWqkRZb46g7YVON1rcHMjbAPLIVOr7xT9bJFUNy2RW35tjBpaThhEl/iT0dnRCcd6&#10;kM3wTjG4huycCkBjY3pfOigGAnRg6fHEjA+FwmZa5GmR5hhRsOVFMc8DdRGpjqe1se4NVz3ykxob&#10;YD6gk/2ddT4aUh1d/GVWdYKtRdeFhdlubjqD9gRUsg5fSOCZWye9s1T+2IQ47UCQcIe3+XAD609l&#10;kmbxKi1n68t5McvWWT4ri3g+i5NyVV7GWZndrr/5AJOsagVjXN4JyY8KTLK/Y/jQC5N2ggbRUOMy&#10;h0qFvP6YZBy+3yXZCwcN2Ym+xvOTE6k8sa8lg7RJ5Yjopnn0c/ihylCD4z9UJcjAMz9pwI2bMegt&#10;Papro9gj6MIooA3Ih8cEJq0yXzEaoDFrbL/siOEYdW8laKtMssx3clhkeZHCwpxbNucWIilA1dhh&#10;NE1v3NT9O23EtoWbJjVLdQ16bESQihfuFNVBxdB8IafDQ+G7+3wdvH48Z8vvAAAA//8DAFBLAwQU&#10;AAYACAAAACEARQNf4d0AAAAIAQAADwAAAGRycy9kb3ducmV2LnhtbEyPQU+DQBSE7yb+h81r4sW0&#10;S7UFiyyNmmi8tvYHPOAVSNm3hN0W+u99nuxxMpOZb7LtZDt1ocG3jg0sFxEo4tJVLdcGDj+f8xdQ&#10;PiBX2DkmA1fysM3v7zJMKzfyji77UCspYZ+igSaEPtXalw1Z9AvXE4t3dIPFIHKodTXgKOW2009R&#10;FGuLLctCgz19NFSe9mdr4Pg9Pq43Y/EVDsluFb9jmxTuaszDbHp7BRVoCv9h+MMXdMiFqXBnrrzq&#10;DMyXz2uJGojlkvgrmQNVGNgkEeg807cH8l8AAAD//wMAUEsBAi0AFAAGAAgAAAAhALaDOJL+AAAA&#10;4QEAABMAAAAAAAAAAAAAAAAAAAAAAFtDb250ZW50X1R5cGVzXS54bWxQSwECLQAUAAYACAAAACEA&#10;OP0h/9YAAACUAQAACwAAAAAAAAAAAAAAAAAvAQAAX3JlbHMvLnJlbHNQSwECLQAUAAYACAAAACEA&#10;iNGB4IcCAAAWBQAADgAAAAAAAAAAAAAAAAAuAgAAZHJzL2Uyb0RvYy54bWxQSwECLQAUAAYACAAA&#10;ACEARQNf4d0AAAAIAQAADwAAAAAAAAAAAAAAAADhBAAAZHJzL2Rvd25yZXYueG1sUEsFBgAAAAAE&#10;AAQA8wAAAOsFAAAAAA==&#10;" stroked="f">
                <v:textbox>
                  <w:txbxContent>
                    <w:p w:rsidR="000860A9" w:rsidRDefault="000860A9" w:rsidP="000860A9">
                      <w:pPr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DR.  K.C.KABRA</w:t>
                      </w:r>
                    </w:p>
                    <w:p w:rsidR="000860A9" w:rsidRDefault="000860A9" w:rsidP="000860A9">
                      <w:pPr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 xml:space="preserve"> Head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38100</wp:posOffset>
                </wp:positionV>
                <wp:extent cx="2397760" cy="577850"/>
                <wp:effectExtent l="0" t="0" r="254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A9" w:rsidRDefault="000860A9" w:rsidP="000860A9">
                            <w:pPr>
                              <w:jc w:val="right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Phone : +91-364-2723162 (Office) </w:t>
                            </w:r>
                          </w:p>
                          <w:p w:rsidR="000860A9" w:rsidRDefault="000860A9" w:rsidP="000860A9">
                            <w:pPr>
                              <w:jc w:val="right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2723161 (Head’s Room) </w:t>
                            </w:r>
                          </w:p>
                          <w:p w:rsidR="000860A9" w:rsidRDefault="000860A9" w:rsidP="000860A9">
                            <w:pPr>
                              <w:jc w:val="right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+919436161659 (mobile)</w:t>
                            </w:r>
                          </w:p>
                          <w:p w:rsidR="000860A9" w:rsidRDefault="000860A9" w:rsidP="000860A9">
                            <w:pPr>
                              <w:jc w:val="right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Email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Verdana" w:hAnsi="Verdana"/>
                                  <w:sz w:val="14"/>
                                  <w:szCs w:val="14"/>
                                </w:rPr>
                                <w:t>hodcom@nehu.ac.in</w:t>
                              </w:r>
                            </w:hyperlink>
                          </w:p>
                          <w:p w:rsidR="000860A9" w:rsidRDefault="000860A9" w:rsidP="000860A9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0860A9" w:rsidRDefault="000860A9" w:rsidP="000860A9">
                            <w:pPr>
                              <w:jc w:val="right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0860A9" w:rsidRDefault="000860A9" w:rsidP="000860A9">
                            <w:pPr>
                              <w:jc w:val="right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94.75pt;margin-top:3pt;width:188.8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jKhgIAABYFAAAOAAAAZHJzL2Uyb0RvYy54bWysVNuO2yAQfa/Uf0C8Z31ZJ46tOKtNtqkq&#10;bS/Sbj+AGByjYqBAYm+r/nsHnKTptpWqqn7AwAyHmTlnWNwMnUAHZixXssLJVYwRk7WiXO4q/PFx&#10;M5ljZB2RlAglWYWfmMU3y5cvFr0uWapaJSgzCECkLXtd4dY5XUaRrVvWEXulNJNgbJTpiIOl2UXU&#10;kB7QOxGlcTyLemWoNqpm1sLu3WjEy4DfNKx275vGModEhSE2F0YTxq0fo+WClDtDdMvrYxjkH6Lo&#10;CJdw6RnqjjiC9ob/AtXx2iirGndVqy5STcNrFnKAbJL4WTYPLdEs5ALFsfpcJvv/YOt3hw8GcVrh&#10;FCNJOqDokQ0OrdSAcl+dXtsSnB40uLkBtoHlkKnV96r+ZJFU65bIHbs1RvUtIxSiS/zJ6OLoiGM9&#10;yLZ/qyhcQ/ZOBaChMZ0vHRQDATqw9HRmxodSw2Z6XeT5DEw12KZ5Pp8G6iJSnk5rY91rpjrkJxU2&#10;wHxAJ4d763w0pDy5+MusEpxuuBBhYXbbtTDoQEAlm/CFBJ65CemdpfLHRsRxB4KEO7zNhxtY/1ok&#10;aRav0mKymc3zSbbJppMij+eTOClWxSzOiuxu880HmGRlyyll8p5LdlJgkv0dw8deGLUTNIj6ChfT&#10;dDpS9Mck4/D9LsmOO2hIwbsKz89OpPTEvpIU0ialI1yM8+jn8EOVoQanf6hKkIFnftSAG7ZD0Nv1&#10;SV1bRZ9AF0YBbcAwPCYwaZX5glEPjVlh+3lPDMNIvJGgrSLJMt/JYZFN8xQW5tKyvbQQWQNUhR1G&#10;43Ttxu7fa8N3Ldw0qlmqW9Bjw4NUvHDHqI4qhuYLOR0fCt/dl+vg9eM5W34HAAD//wMAUEsDBBQA&#10;BgAIAAAAIQD/RMKR3AAAAAgBAAAPAAAAZHJzL2Rvd25yZXYueG1sTI/NToRAEITvJr7DpE28GHdY&#10;I7Agw0ZNNF735wEa6AUi00OY2YV9e9uT3rpSleqviu1iB3WhyfeODaxXESji2jU9twaOh4/HDSgf&#10;kBscHJOBK3nYlrc3BeaNm3lHl31olZSwz9FAF8KYa+3rjiz6lRuJxTu5yWIQObW6mXCWcjvopyhK&#10;tMWe5UOHI713VH/vz9bA6Wt+iLO5+gzHdPecvGGfVu5qzP3d8voCKtAS/sLwiy/oUApT5c7ceDUY&#10;iDdZLFEDiUwSP0vSNahKjjQCXRb6/4DyBwAA//8DAFBLAQItABQABgAIAAAAIQC2gziS/gAAAOEB&#10;AAATAAAAAAAAAAAAAAAAAAAAAABbQ29udGVudF9UeXBlc10ueG1sUEsBAi0AFAAGAAgAAAAhADj9&#10;If/WAAAAlAEAAAsAAAAAAAAAAAAAAAAALwEAAF9yZWxzLy5yZWxzUEsBAi0AFAAGAAgAAAAhAFd4&#10;2MqGAgAAFgUAAA4AAAAAAAAAAAAAAAAALgIAAGRycy9lMm9Eb2MueG1sUEsBAi0AFAAGAAgAAAAh&#10;AP9EwpHcAAAACAEAAA8AAAAAAAAAAAAAAAAA4AQAAGRycy9kb3ducmV2LnhtbFBLBQYAAAAABAAE&#10;APMAAADpBQAAAAA=&#10;" stroked="f">
                <v:textbox>
                  <w:txbxContent>
                    <w:p w:rsidR="000860A9" w:rsidRDefault="000860A9" w:rsidP="000860A9">
                      <w:pPr>
                        <w:jc w:val="right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Phone : +91-364-2723162 (Office) </w:t>
                      </w:r>
                    </w:p>
                    <w:p w:rsidR="000860A9" w:rsidRDefault="000860A9" w:rsidP="000860A9">
                      <w:pPr>
                        <w:jc w:val="right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2723161 (Head’s Room) </w:t>
                      </w:r>
                    </w:p>
                    <w:p w:rsidR="000860A9" w:rsidRDefault="000860A9" w:rsidP="000860A9">
                      <w:pPr>
                        <w:jc w:val="right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+919436161659 (mobile)</w:t>
                      </w:r>
                    </w:p>
                    <w:p w:rsidR="000860A9" w:rsidRDefault="000860A9" w:rsidP="000860A9">
                      <w:pPr>
                        <w:jc w:val="right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Email : </w:t>
                      </w:r>
                      <w:hyperlink r:id="rId8" w:history="1">
                        <w:r>
                          <w:rPr>
                            <w:rStyle w:val="Hyperlink"/>
                            <w:rFonts w:ascii="Verdana" w:hAnsi="Verdana"/>
                            <w:sz w:val="14"/>
                            <w:szCs w:val="14"/>
                          </w:rPr>
                          <w:t>hodcom@nehu.ac.in</w:t>
                        </w:r>
                      </w:hyperlink>
                    </w:p>
                    <w:p w:rsidR="000860A9" w:rsidRDefault="000860A9" w:rsidP="000860A9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0860A9" w:rsidRDefault="000860A9" w:rsidP="000860A9">
                      <w:pPr>
                        <w:jc w:val="right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0860A9" w:rsidRDefault="000860A9" w:rsidP="000860A9">
                      <w:pPr>
                        <w:jc w:val="right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60A9" w:rsidRDefault="000860A9" w:rsidP="000860A9"/>
    <w:p w:rsidR="000860A9" w:rsidRDefault="000860A9" w:rsidP="000860A9"/>
    <w:p w:rsidR="000860A9" w:rsidRDefault="000860A9" w:rsidP="000860A9"/>
    <w:p w:rsidR="000860A9" w:rsidRDefault="00DE5E03" w:rsidP="000860A9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70485</wp:posOffset>
                </wp:positionV>
                <wp:extent cx="6122035" cy="0"/>
                <wp:effectExtent l="19050" t="22860" r="21590" b="247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5.55pt" to="475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2NJGgIAADQEAAAOAAAAZHJzL2Uyb0RvYy54bWysU02P2yAQvVfqf0DcE3/Em2atOKvKTnrZ&#10;tpF2+wMI4BgVAwISJ6r63zuQOMq2l6qqD3hgZh5vZh7Lp1Mv0ZFbJ7SqcDZNMeKKaibUvsLfXjeT&#10;BUbOE8WI1IpX+Mwdflq9f7ccTMlz3WnJuEUAolw5mAp33psySRzteE/cVBuuwNlq2xMPW7tPmCUD&#10;oPcyydN0ngzaMmM15c7BaXNx4lXEb1tO/de2ddwjWWHg5uNq47oLa7JaknJviekEvdIg/8CiJ0LB&#10;pTeohniCDlb8AdULarXTrZ9S3Se6bQXlsQaoJkt/q+alI4bHWqA5ztza5P4fLP1y3FokGMwOI0V6&#10;GNGzUBzloTODcSUE1GprQ230pF7Ms6bfHVK67oja88jw9WwgLQsZyZuUsHEG8HfDZ80ghhy8jm06&#10;tbYPkNAAdIrTON+mwU8eUTicZ3mezh4woqMvIeWYaKzzn7juUTAqLIFzBCbHZ+cDEVKOIeEepTdC&#10;yjhsqdBQ4dkiS0EPtDdQOtvJmOy0FCwEhhRn97taWnQkQTrxixWC5z7M6oNiEbjjhK2vtidCXmwg&#10;IlXAg7KA2tW6aOPHY/q4XqwXxaTI5+tJkTbN5OOmLibzTfbhoZk1dd1kPwO1rCg7wRhXgd2o06z4&#10;Ox1cX8xFYTel3lqSvEWPvQOy4z+SjnMNo7yIYqfZeWvHeYM0Y/D1GQXt3+/Bvn/sq18AAAD//wMA&#10;UEsDBBQABgAIAAAAIQAQIH023QAAAAkBAAAPAAAAZHJzL2Rvd25yZXYueG1sTI/BTsJAEIbvJr7D&#10;Zki8wbYaiJRuCZIQQ/Qi+gBDd2gburNNd4H27R3jQY8z/5d/vsnXg2vVlfrQeDaQzhJQxKW3DVcG&#10;vj5302dQISJbbD2TgZECrIv7uxwz62/8QddDrJSUcMjQQB1jl2kdypochpnviCU7+d5hlLGvtO3x&#10;JuWu1Y9JstAOG5YLNXa0rak8Hy7OQDwnr28vuBs37rSP1XIs3X77bszDZNisQEUa4h8MP/qiDoU4&#10;Hf2FbVCtgWn6NBdUgjQFJcBynixAHX8Xusj1/w+KbwAAAP//AwBQSwECLQAUAAYACAAAACEAtoM4&#10;kv4AAADhAQAAEwAAAAAAAAAAAAAAAAAAAAAAW0NvbnRlbnRfVHlwZXNdLnhtbFBLAQItABQABgAI&#10;AAAAIQA4/SH/1gAAAJQBAAALAAAAAAAAAAAAAAAAAC8BAABfcmVscy8ucmVsc1BLAQItABQABgAI&#10;AAAAIQA+V2NJGgIAADQEAAAOAAAAAAAAAAAAAAAAAC4CAABkcnMvZTJvRG9jLnhtbFBLAQItABQA&#10;BgAIAAAAIQAQIH023QAAAAkBAAAPAAAAAAAAAAAAAAAAAHQ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0860A9" w:rsidRDefault="000860A9" w:rsidP="000860A9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No.Sc.Com/Acad-- 46/96 - 4403         </w:t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  <w:t xml:space="preserve"> </w:t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  <w:t xml:space="preserve"> Dated: 6</w:t>
      </w:r>
      <w:r>
        <w:rPr>
          <w:rFonts w:ascii="Arial Narrow" w:hAnsi="Arial Narrow" w:cs="Arial"/>
          <w:color w:val="000000"/>
          <w:vertAlign w:val="superscript"/>
        </w:rPr>
        <w:t>th</w:t>
      </w:r>
      <w:r>
        <w:rPr>
          <w:rFonts w:ascii="Arial Narrow" w:hAnsi="Arial Narrow" w:cs="Arial"/>
          <w:color w:val="000000"/>
        </w:rPr>
        <w:t xml:space="preserve"> November 2018.</w:t>
      </w:r>
    </w:p>
    <w:p w:rsidR="000860A9" w:rsidRDefault="000860A9" w:rsidP="000860A9">
      <w:pPr>
        <w:rPr>
          <w:rFonts w:ascii="Arial Narrow" w:hAnsi="Arial Narrow" w:cs="Arial"/>
          <w:color w:val="000000"/>
        </w:rPr>
      </w:pPr>
    </w:p>
    <w:p w:rsidR="000860A9" w:rsidRDefault="000860A9" w:rsidP="000860A9">
      <w:pPr>
        <w:jc w:val="center"/>
        <w:rPr>
          <w:rFonts w:ascii="Arial Narrow" w:hAnsi="Arial Narrow"/>
          <w:b/>
          <w:u w:val="single"/>
        </w:rPr>
      </w:pPr>
    </w:p>
    <w:p w:rsidR="000860A9" w:rsidRDefault="000860A9" w:rsidP="000860A9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NOTICE</w:t>
      </w:r>
    </w:p>
    <w:p w:rsidR="000860A9" w:rsidRDefault="000860A9" w:rsidP="000860A9">
      <w:pPr>
        <w:jc w:val="center"/>
        <w:rPr>
          <w:rFonts w:ascii="Arial Narrow" w:hAnsi="Arial Narrow"/>
          <w:b/>
          <w:u w:val="single"/>
        </w:rPr>
      </w:pPr>
    </w:p>
    <w:p w:rsidR="000860A9" w:rsidRDefault="000860A9" w:rsidP="000860A9"/>
    <w:p w:rsidR="000860A9" w:rsidRDefault="000860A9" w:rsidP="000860A9">
      <w:pPr>
        <w:spacing w:line="276" w:lineRule="auto"/>
        <w:ind w:right="5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All the students appearing in their 1</w:t>
      </w:r>
      <w:r>
        <w:rPr>
          <w:rFonts w:ascii="Arial Narrow" w:hAnsi="Arial Narrow" w:cs="Arial"/>
          <w:vertAlign w:val="superscript"/>
        </w:rPr>
        <w:t>st</w:t>
      </w:r>
      <w:r>
        <w:rPr>
          <w:rFonts w:ascii="Arial Narrow" w:hAnsi="Arial Narrow" w:cs="Arial"/>
        </w:rPr>
        <w:t xml:space="preserve"> semester end exams are hereby informed that the Department of Commerce is offering following papers under open category for the 2</w:t>
      </w:r>
      <w:r>
        <w:rPr>
          <w:rFonts w:ascii="Arial Narrow" w:hAnsi="Arial Narrow" w:cs="Arial"/>
          <w:vertAlign w:val="superscript"/>
        </w:rPr>
        <w:t>nd</w:t>
      </w:r>
      <w:r>
        <w:rPr>
          <w:rFonts w:ascii="Arial Narrow" w:hAnsi="Arial Narrow" w:cs="Arial"/>
        </w:rPr>
        <w:t xml:space="preserve"> semester commencing from February 2018: </w:t>
      </w:r>
    </w:p>
    <w:p w:rsidR="000860A9" w:rsidRDefault="000860A9" w:rsidP="000860A9">
      <w:pPr>
        <w:spacing w:line="276" w:lineRule="auto"/>
        <w:ind w:right="540"/>
        <w:jc w:val="both"/>
        <w:rPr>
          <w:rFonts w:ascii="Arial Narrow" w:hAnsi="Arial Narrow" w:cs="Arial"/>
        </w:rPr>
      </w:pPr>
    </w:p>
    <w:p w:rsidR="000860A9" w:rsidRDefault="000860A9" w:rsidP="000860A9">
      <w:pPr>
        <w:tabs>
          <w:tab w:val="left" w:pos="2880"/>
          <w:tab w:val="left" w:pos="3600"/>
          <w:tab w:val="left" w:pos="7470"/>
        </w:tabs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 O- 203 </w:t>
      </w:r>
      <w:r>
        <w:rPr>
          <w:rFonts w:ascii="Arial Narrow" w:hAnsi="Arial Narrow" w:cs="Arial"/>
        </w:rPr>
        <w:tab/>
        <w:t>- Accounting for Services</w:t>
      </w:r>
      <w:r>
        <w:rPr>
          <w:rFonts w:ascii="Arial Narrow" w:hAnsi="Arial Narrow" w:cs="Arial"/>
        </w:rPr>
        <w:tab/>
        <w:t xml:space="preserve">- </w:t>
      </w:r>
      <w:r>
        <w:rPr>
          <w:rFonts w:ascii="Arial Narrow" w:hAnsi="Arial Narrow" w:cs="Arial"/>
        </w:rPr>
        <w:tab/>
        <w:t>2 credits</w:t>
      </w:r>
    </w:p>
    <w:p w:rsidR="000860A9" w:rsidRDefault="000860A9" w:rsidP="000860A9">
      <w:pPr>
        <w:tabs>
          <w:tab w:val="left" w:pos="2880"/>
          <w:tab w:val="left" w:pos="3600"/>
          <w:tab w:val="left" w:pos="7470"/>
        </w:tabs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COM O- 205                              - NGO Management</w:t>
      </w:r>
      <w:r>
        <w:rPr>
          <w:rFonts w:ascii="Arial Narrow" w:hAnsi="Arial Narrow" w:cs="Arial"/>
        </w:rPr>
        <w:tab/>
        <w:t>-       2 credits</w:t>
      </w:r>
    </w:p>
    <w:p w:rsidR="000860A9" w:rsidRDefault="000860A9" w:rsidP="000860A9">
      <w:pPr>
        <w:tabs>
          <w:tab w:val="left" w:pos="2880"/>
          <w:tab w:val="left" w:pos="3600"/>
          <w:tab w:val="left" w:pos="7470"/>
        </w:tabs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 O- 206 </w:t>
      </w:r>
      <w:r>
        <w:rPr>
          <w:rFonts w:ascii="Arial Narrow" w:hAnsi="Arial Narrow" w:cs="Arial"/>
        </w:rPr>
        <w:tab/>
        <w:t>- Services Management</w:t>
      </w:r>
      <w:r>
        <w:rPr>
          <w:rFonts w:ascii="Arial Narrow" w:hAnsi="Arial Narrow" w:cs="Arial"/>
        </w:rPr>
        <w:tab/>
        <w:t xml:space="preserve"> -</w:t>
      </w:r>
      <w:r>
        <w:rPr>
          <w:rFonts w:ascii="Arial Narrow" w:hAnsi="Arial Narrow" w:cs="Arial"/>
        </w:rPr>
        <w:tab/>
        <w:t>4 credits</w:t>
      </w:r>
    </w:p>
    <w:p w:rsidR="000860A9" w:rsidRDefault="000860A9" w:rsidP="000860A9">
      <w:pPr>
        <w:spacing w:line="276" w:lineRule="auto"/>
        <w:ind w:right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</w:t>
      </w:r>
    </w:p>
    <w:p w:rsidR="000860A9" w:rsidRDefault="000860A9" w:rsidP="000860A9">
      <w:pPr>
        <w:spacing w:line="276" w:lineRule="auto"/>
        <w:ind w:right="5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Detailed contents of the papers are available at </w:t>
      </w:r>
      <w:hyperlink r:id="rId9" w:history="1">
        <w:r>
          <w:rPr>
            <w:rStyle w:val="Hyperlink"/>
            <w:rFonts w:ascii="Arial Narrow" w:hAnsi="Arial Narrow" w:cs="Arial"/>
          </w:rPr>
          <w:t>www.nehu.ac.in</w:t>
        </w:r>
      </w:hyperlink>
      <w:r>
        <w:rPr>
          <w:rFonts w:ascii="Arial Narrow" w:hAnsi="Arial Narrow" w:cs="Arial"/>
        </w:rPr>
        <w:t xml:space="preserve">.  All concerned students are welcome to apply for these courses to the Department of Commerce on or before </w:t>
      </w:r>
      <w:r>
        <w:rPr>
          <w:rFonts w:ascii="Arial Narrow" w:hAnsi="Arial Narrow" w:cs="Arial"/>
          <w:b/>
          <w:u w:val="single"/>
        </w:rPr>
        <w:t>15</w:t>
      </w:r>
      <w:r>
        <w:rPr>
          <w:rFonts w:ascii="Arial Narrow" w:hAnsi="Arial Narrow" w:cs="Arial"/>
          <w:b/>
          <w:u w:val="single"/>
          <w:vertAlign w:val="superscript"/>
        </w:rPr>
        <w:t>th</w:t>
      </w:r>
      <w:r w:rsidR="00072DA3">
        <w:rPr>
          <w:rFonts w:ascii="Arial Narrow" w:hAnsi="Arial Narrow" w:cs="Arial"/>
          <w:b/>
          <w:u w:val="single"/>
        </w:rPr>
        <w:t xml:space="preserve"> December 2018</w:t>
      </w:r>
      <w:r>
        <w:rPr>
          <w:rFonts w:ascii="Arial Narrow" w:hAnsi="Arial Narrow" w:cs="Arial"/>
          <w:b/>
          <w:u w:val="single"/>
        </w:rPr>
        <w:t>.</w:t>
      </w:r>
    </w:p>
    <w:p w:rsidR="000860A9" w:rsidRDefault="000860A9" w:rsidP="000860A9">
      <w:pPr>
        <w:spacing w:line="276" w:lineRule="auto"/>
        <w:ind w:right="5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Any clarification about open courses could be sought from Dr. RAJ Syngkon, Assistant Professor, Department of Commerce who is the students’ advisor for </w:t>
      </w:r>
      <w:bookmarkStart w:id="0" w:name="_GoBack"/>
      <w:r>
        <w:rPr>
          <w:rFonts w:ascii="Arial Narrow" w:hAnsi="Arial Narrow" w:cs="Arial"/>
        </w:rPr>
        <w:t>Open Courses</w:t>
      </w:r>
      <w:bookmarkEnd w:id="0"/>
      <w:r>
        <w:rPr>
          <w:rFonts w:ascii="Arial Narrow" w:hAnsi="Arial Narrow" w:cs="Arial"/>
        </w:rPr>
        <w:t>.</w:t>
      </w:r>
      <w:r>
        <w:rPr>
          <w:rFonts w:ascii="Arial Narrow" w:hAnsi="Arial Narrow" w:cs="Arial"/>
          <w:b/>
        </w:rPr>
        <w:t xml:space="preserve"> </w:t>
      </w:r>
    </w:p>
    <w:p w:rsidR="000860A9" w:rsidRDefault="000860A9" w:rsidP="000860A9">
      <w:pPr>
        <w:spacing w:line="276" w:lineRule="auto"/>
        <w:ind w:right="540"/>
        <w:jc w:val="both"/>
        <w:rPr>
          <w:rFonts w:ascii="Arial Narrow" w:hAnsi="Arial Narrow" w:cs="Arial"/>
          <w:b/>
        </w:rPr>
      </w:pPr>
    </w:p>
    <w:p w:rsidR="000860A9" w:rsidRDefault="000860A9" w:rsidP="000860A9">
      <w:pPr>
        <w:rPr>
          <w:rFonts w:ascii="Arial Narrow" w:hAnsi="Arial Narrow"/>
          <w:color w:val="000000"/>
        </w:rPr>
      </w:pPr>
    </w:p>
    <w:p w:rsidR="000860A9" w:rsidRDefault="000860A9" w:rsidP="000860A9">
      <w:pPr>
        <w:rPr>
          <w:rFonts w:ascii="Arial Narrow" w:hAnsi="Arial Narrow"/>
        </w:rPr>
      </w:pPr>
    </w:p>
    <w:p w:rsidR="000860A9" w:rsidRDefault="000860A9" w:rsidP="000860A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</w:p>
    <w:p w:rsidR="000860A9" w:rsidRDefault="000860A9" w:rsidP="000860A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(Head)</w:t>
      </w:r>
    </w:p>
    <w:p w:rsidR="000860A9" w:rsidRDefault="000860A9" w:rsidP="000860A9">
      <w:pPr>
        <w:rPr>
          <w:rFonts w:ascii="Arial Narrow" w:hAnsi="Arial Narrow"/>
        </w:rPr>
      </w:pPr>
    </w:p>
    <w:p w:rsidR="000860A9" w:rsidRDefault="000860A9" w:rsidP="000860A9">
      <w:pPr>
        <w:rPr>
          <w:rFonts w:ascii="Arial Narrow" w:hAnsi="Arial Narrow"/>
        </w:rPr>
      </w:pPr>
    </w:p>
    <w:p w:rsidR="000860A9" w:rsidRDefault="000860A9" w:rsidP="000860A9">
      <w:pPr>
        <w:rPr>
          <w:rFonts w:ascii="Arial Narrow" w:hAnsi="Arial Narrow"/>
        </w:rPr>
      </w:pPr>
      <w:r>
        <w:rPr>
          <w:rFonts w:ascii="Arial Narrow" w:hAnsi="Arial Narrow"/>
        </w:rPr>
        <w:t>Copy to :</w:t>
      </w:r>
    </w:p>
    <w:p w:rsidR="000860A9" w:rsidRDefault="000860A9" w:rsidP="000860A9">
      <w:pPr>
        <w:pStyle w:val="ListParagraph"/>
        <w:numPr>
          <w:ilvl w:val="0"/>
          <w:numId w:val="1"/>
        </w:numPr>
        <w:spacing w:line="276" w:lineRule="auto"/>
        <w:ind w:right="54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The Dean, School of Economics Management and Information Sciences, Education, Human and Environmental Sciences,  Humanities,  Life Sciences, Physical Sciences, Social Sciences, Technology, North-Eastern Hill University, Shillong-22 </w:t>
      </w:r>
      <w:r>
        <w:rPr>
          <w:rFonts w:ascii="Arial Narrow" w:hAnsi="Arial Narrow" w:cs="Arial"/>
        </w:rPr>
        <w:t>with a request to kindly give wide publicity to this information to all the Departments within the Schools through your good offices.</w:t>
      </w:r>
    </w:p>
    <w:p w:rsidR="000860A9" w:rsidRDefault="000860A9" w:rsidP="000860A9">
      <w:pPr>
        <w:pStyle w:val="ListParagraph"/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VSAT, NEHU, Shillong.</w:t>
      </w:r>
    </w:p>
    <w:p w:rsidR="000860A9" w:rsidRDefault="000860A9" w:rsidP="000860A9">
      <w:pPr>
        <w:jc w:val="both"/>
        <w:rPr>
          <w:rFonts w:ascii="Arial Narrow" w:hAnsi="Arial Narrow"/>
        </w:rPr>
      </w:pPr>
    </w:p>
    <w:p w:rsidR="00A833EE" w:rsidRDefault="00A833EE"/>
    <w:sectPr w:rsidR="00A833EE" w:rsidSect="00A83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794B"/>
    <w:multiLevelType w:val="hybridMultilevel"/>
    <w:tmpl w:val="2410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A9"/>
    <w:rsid w:val="00072DA3"/>
    <w:rsid w:val="000860A9"/>
    <w:rsid w:val="0021683E"/>
    <w:rsid w:val="006B21CA"/>
    <w:rsid w:val="009176EC"/>
    <w:rsid w:val="00A833EE"/>
    <w:rsid w:val="00C4270B"/>
    <w:rsid w:val="00C72896"/>
    <w:rsid w:val="00DE5E03"/>
    <w:rsid w:val="00E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A9"/>
    <w:pPr>
      <w:spacing w:after="0" w:line="240" w:lineRule="auto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60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6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A9"/>
    <w:pPr>
      <w:spacing w:after="0" w:line="240" w:lineRule="auto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60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6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com@nehu.ac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odcom@neh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h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Frank</cp:lastModifiedBy>
  <cp:revision>2</cp:revision>
  <dcterms:created xsi:type="dcterms:W3CDTF">2018-11-08T07:25:00Z</dcterms:created>
  <dcterms:modified xsi:type="dcterms:W3CDTF">2018-11-08T07:25:00Z</dcterms:modified>
</cp:coreProperties>
</file>